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53C8B" w14:textId="77777777" w:rsidR="00A55654" w:rsidRDefault="00A55654" w:rsidP="00F13418">
      <w:pPr>
        <w:rPr>
          <w:b/>
        </w:rPr>
      </w:pPr>
    </w:p>
    <w:p w14:paraId="05B04776" w14:textId="79CDF6CB"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 xml:space="preserve">Anexa </w:t>
      </w:r>
      <w:r w:rsidR="00C52AB6">
        <w:rPr>
          <w:b/>
        </w:rPr>
        <w:t>5</w:t>
      </w:r>
      <w:r>
        <w:rPr>
          <w:b/>
        </w:rPr>
        <w:t xml:space="preserve">. </w:t>
      </w:r>
      <w:r w:rsidRPr="00F13418">
        <w:rPr>
          <w:b/>
        </w:rPr>
        <w:t>Categorii</w:t>
      </w:r>
      <w:r w:rsidR="00A33078">
        <w:rPr>
          <w:b/>
        </w:rPr>
        <w:t>le</w:t>
      </w:r>
      <w:r w:rsidRPr="00F13418">
        <w:rPr>
          <w:b/>
        </w:rPr>
        <w:t xml:space="preserve"> de cheltuieli</w:t>
      </w:r>
      <w:r w:rsidR="00A33078">
        <w:rPr>
          <w:b/>
        </w:rPr>
        <w:t xml:space="preserve"> indicative</w:t>
      </w:r>
    </w:p>
    <w:p w14:paraId="56B23EBA" w14:textId="77777777" w:rsidR="00A55654" w:rsidRDefault="00A55654" w:rsidP="00823463">
      <w:pPr>
        <w:jc w:val="center"/>
        <w:rPr>
          <w:b/>
          <w:caps/>
        </w:rPr>
      </w:pPr>
    </w:p>
    <w:p w14:paraId="0F1D3CA4" w14:textId="77777777"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85246D" w:rsidRPr="002425CD" w14:paraId="30CCE926" w14:textId="77777777" w:rsidTr="0069616B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14:paraId="6FAC1599" w14:textId="77777777"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14:paraId="37C58D5D" w14:textId="77777777"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14:paraId="50BC0B29" w14:textId="77777777" w:rsidTr="0069616B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5DBF1AAD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76F37CB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ED4B05" w:rsidRPr="002425CD" w14:paraId="10664DF6" w14:textId="77777777" w:rsidTr="004950F2">
        <w:trPr>
          <w:trHeight w:val="901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5905085F" w14:textId="77777777" w:rsidR="00ED4B05" w:rsidRPr="0085246D" w:rsidRDefault="00ED4B05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11F149B" w14:textId="77777777" w:rsidR="00ED4B05" w:rsidRPr="0085246D" w:rsidRDefault="00ED4B05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14:paraId="1E286EF4" w14:textId="77777777" w:rsidTr="0069616B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53A72589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E57ECE8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14:paraId="43CB4E93" w14:textId="77777777" w:rsidTr="0069616B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103544FC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6A42FD1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14:paraId="15A0B037" w14:textId="77777777" w:rsidTr="0069616B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69923B96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A04CFB2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5246D" w:rsidRPr="002425CD" w14:paraId="2B99C9FA" w14:textId="77777777" w:rsidTr="0069616B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5094EB92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C1E25B7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82348" w:rsidRPr="002425CD" w14:paraId="1F9175B7" w14:textId="77777777" w:rsidTr="00894364">
        <w:trPr>
          <w:trHeight w:val="706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47467186" w14:textId="77777777" w:rsidR="00682348" w:rsidRPr="00195F97" w:rsidRDefault="00682348" w:rsidP="0085246D">
            <w:pPr>
              <w:jc w:val="both"/>
              <w:rPr>
                <w:noProof w:val="0"/>
                <w:color w:val="000000"/>
                <w:sz w:val="20"/>
                <w:szCs w:val="20"/>
                <w:highlight w:val="yellow"/>
              </w:rPr>
            </w:pPr>
            <w:r w:rsidRPr="00195F97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47DF79F" w14:textId="3D60CAA2" w:rsidR="00682348" w:rsidRPr="0085246D" w:rsidRDefault="00682348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195F97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85246D" w14:paraId="5E526AA9" w14:textId="77777777" w:rsidTr="0069616B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0D05FDE5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13 - cheltuieli pentru asigurarea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utilităţilor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9E9EDBE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40 - cheltuieli pentru asigurarea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utilităţilor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necesare obiectivului</w:t>
            </w:r>
          </w:p>
        </w:tc>
      </w:tr>
      <w:tr w:rsidR="001A61F2" w:rsidRPr="002425CD" w14:paraId="54282381" w14:textId="77777777" w:rsidTr="00080B70">
        <w:trPr>
          <w:trHeight w:val="762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14:paraId="2C10A16A" w14:textId="77777777" w:rsidR="001A61F2" w:rsidRPr="002425CD" w:rsidRDefault="001A61F2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14:paraId="150D3CF2" w14:textId="77777777" w:rsidR="001A61F2" w:rsidRPr="0085246D" w:rsidRDefault="001A61F2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14:paraId="37E7D6CC" w14:textId="0E6B39FB" w:rsidR="001A61F2" w:rsidRPr="0085246D" w:rsidRDefault="001A61F2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54 - cheltuieli cu </w:t>
            </w:r>
            <w:r w:rsidRPr="00195F97">
              <w:rPr>
                <w:noProof w:val="0"/>
                <w:color w:val="000000"/>
                <w:sz w:val="20"/>
                <w:szCs w:val="20"/>
              </w:rPr>
              <w:t>dotările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(utilaje,</w:t>
            </w:r>
            <w:r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14:paraId="1C1B03B2" w14:textId="77777777" w:rsidTr="0069616B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3D6F95A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928C504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14:paraId="72F641F9" w14:textId="77777777" w:rsidTr="0069616B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536983F4" w14:textId="77777777" w:rsidR="0085246D" w:rsidRPr="002425C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14:paraId="11F7FBA3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17D6771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14:paraId="3CC68F03" w14:textId="77777777" w:rsidTr="0069616B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C4DEB42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4474249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14:paraId="4B0BE107" w14:textId="77777777" w:rsidTr="0069616B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28692B2D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5AA22F4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cheltuieli pentru comisioane, cote, taxe, costul creditului</w:t>
            </w:r>
          </w:p>
        </w:tc>
      </w:tr>
      <w:tr w:rsidR="0085246D" w:rsidRPr="0085246D" w14:paraId="1CDC8742" w14:textId="77777777" w:rsidTr="0069616B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21C4A316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FB138CB" w14:textId="77777777" w:rsidR="0085246D" w:rsidRPr="0085246D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BC7D7D" w:rsidRPr="0085246D" w14:paraId="52AB8704" w14:textId="77777777" w:rsidTr="0069616B">
        <w:trPr>
          <w:trHeight w:val="241"/>
          <w:jc w:val="center"/>
        </w:trPr>
        <w:tc>
          <w:tcPr>
            <w:tcW w:w="3977" w:type="dxa"/>
            <w:shd w:val="clear" w:color="auto" w:fill="auto"/>
            <w:noWrap/>
            <w:vAlign w:val="center"/>
          </w:tcPr>
          <w:p w14:paraId="64C05B14" w14:textId="25A3BE9E" w:rsidR="00BC7D7D" w:rsidRPr="00C52AB6" w:rsidRDefault="00BC7D7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52AB6">
              <w:rPr>
                <w:noProof w:val="0"/>
                <w:color w:val="000000"/>
                <w:sz w:val="20"/>
                <w:szCs w:val="20"/>
              </w:rPr>
              <w:t xml:space="preserve">21 - </w:t>
            </w:r>
            <w:r w:rsidR="00EE15E1" w:rsidRPr="00C52AB6">
              <w:rPr>
                <w:noProof w:val="0"/>
                <w:color w:val="000000"/>
                <w:sz w:val="20"/>
                <w:szCs w:val="20"/>
              </w:rPr>
              <w:t>cheltuieli cu achiziția de active fixe corporale (altele decât terenuri și imobile), obiecte de inventar, materii prime și materiale, inclusiv materiale consumabile</w:t>
            </w:r>
          </w:p>
        </w:tc>
        <w:tc>
          <w:tcPr>
            <w:tcW w:w="5868" w:type="dxa"/>
            <w:shd w:val="clear" w:color="auto" w:fill="auto"/>
            <w:noWrap/>
            <w:vAlign w:val="center"/>
          </w:tcPr>
          <w:p w14:paraId="42730C4C" w14:textId="17D4741B" w:rsidR="00BC7D7D" w:rsidRPr="0085246D" w:rsidDel="00FB5AF3" w:rsidRDefault="00AF1844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C52AB6">
              <w:rPr>
                <w:noProof w:val="0"/>
                <w:color w:val="000000"/>
                <w:sz w:val="20"/>
                <w:szCs w:val="20"/>
              </w:rPr>
              <w:t xml:space="preserve">64 </w:t>
            </w:r>
            <w:r w:rsidR="00F06D3C" w:rsidRPr="00C52AB6">
              <w:rPr>
                <w:noProof w:val="0"/>
                <w:color w:val="000000"/>
                <w:sz w:val="20"/>
                <w:szCs w:val="20"/>
              </w:rPr>
              <w:t xml:space="preserve">- </w:t>
            </w:r>
            <w:r w:rsidR="007509F6" w:rsidRPr="00C52AB6">
              <w:rPr>
                <w:noProof w:val="0"/>
                <w:color w:val="000000"/>
                <w:sz w:val="20"/>
                <w:szCs w:val="20"/>
              </w:rPr>
              <w:t xml:space="preserve">cheltuieli cu </w:t>
            </w:r>
            <w:proofErr w:type="spellStart"/>
            <w:r w:rsidR="007509F6" w:rsidRPr="00C52AB6">
              <w:rPr>
                <w:noProof w:val="0"/>
                <w:color w:val="000000"/>
                <w:sz w:val="20"/>
                <w:szCs w:val="20"/>
              </w:rPr>
              <w:t>achizitia</w:t>
            </w:r>
            <w:proofErr w:type="spellEnd"/>
            <w:r w:rsidR="007509F6" w:rsidRPr="00C52AB6">
              <w:rPr>
                <w:noProof w:val="0"/>
                <w:color w:val="000000"/>
                <w:sz w:val="20"/>
                <w:szCs w:val="20"/>
              </w:rPr>
              <w:t xml:space="preserve"> de active fixe corporale (altele </w:t>
            </w:r>
            <w:proofErr w:type="spellStart"/>
            <w:r w:rsidR="007509F6" w:rsidRPr="00C52AB6">
              <w:rPr>
                <w:noProof w:val="0"/>
                <w:color w:val="000000"/>
                <w:sz w:val="20"/>
                <w:szCs w:val="20"/>
              </w:rPr>
              <w:t>decat</w:t>
            </w:r>
            <w:proofErr w:type="spellEnd"/>
            <w:r w:rsidR="007509F6" w:rsidRPr="00C52AB6">
              <w:rPr>
                <w:noProof w:val="0"/>
                <w:color w:val="000000"/>
                <w:sz w:val="20"/>
                <w:szCs w:val="20"/>
              </w:rPr>
              <w:t xml:space="preserve"> terenuri si imobile), obiecte de inventar, materiale consumabile</w:t>
            </w:r>
            <w:bookmarkStart w:id="0" w:name="_GoBack"/>
            <w:bookmarkEnd w:id="0"/>
          </w:p>
        </w:tc>
      </w:tr>
    </w:tbl>
    <w:p w14:paraId="7BDC160E" w14:textId="77777777" w:rsidR="0085246D" w:rsidRDefault="0085246D" w:rsidP="001100F8">
      <w:pPr>
        <w:rPr>
          <w:b/>
          <w:caps/>
        </w:rPr>
      </w:pPr>
    </w:p>
    <w:sectPr w:rsidR="0085246D" w:rsidSect="001100F8">
      <w:headerReference w:type="default" r:id="rId8"/>
      <w:pgSz w:w="12240" w:h="15840"/>
      <w:pgMar w:top="709" w:right="992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FFECE" w14:textId="77777777" w:rsidR="001F5BFE" w:rsidRDefault="001F5BFE" w:rsidP="0056790C">
      <w:r>
        <w:separator/>
      </w:r>
    </w:p>
  </w:endnote>
  <w:endnote w:type="continuationSeparator" w:id="0">
    <w:p w14:paraId="7D3AF80B" w14:textId="77777777" w:rsidR="001F5BFE" w:rsidRDefault="001F5BF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D879F" w14:textId="77777777" w:rsidR="001F5BFE" w:rsidRDefault="001F5BFE" w:rsidP="0056790C">
      <w:r>
        <w:separator/>
      </w:r>
    </w:p>
  </w:footnote>
  <w:footnote w:type="continuationSeparator" w:id="0">
    <w:p w14:paraId="5B5A7756" w14:textId="77777777" w:rsidR="001F5BFE" w:rsidRDefault="001F5BF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CB196" w14:textId="77777777"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                    Ghidul Solicitantului_OS </w:t>
    </w:r>
    <w:r w:rsidR="00D97AAC">
      <w:rPr>
        <w:sz w:val="16"/>
        <w:szCs w:val="16"/>
      </w:rPr>
      <w:t>9.1</w:t>
    </w:r>
    <w:r w:rsidR="005E0DBA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34208"/>
    <w:rsid w:val="00054CDA"/>
    <w:rsid w:val="00060DCA"/>
    <w:rsid w:val="00060F38"/>
    <w:rsid w:val="00063F29"/>
    <w:rsid w:val="0008490C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00F8"/>
    <w:rsid w:val="00114E73"/>
    <w:rsid w:val="00123F2A"/>
    <w:rsid w:val="00181556"/>
    <w:rsid w:val="00195F97"/>
    <w:rsid w:val="001A61F2"/>
    <w:rsid w:val="001B0B85"/>
    <w:rsid w:val="001C00B2"/>
    <w:rsid w:val="001F5BFE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A0084"/>
    <w:rsid w:val="002A2412"/>
    <w:rsid w:val="002D51A8"/>
    <w:rsid w:val="002D7077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3C3B"/>
    <w:rsid w:val="003459A9"/>
    <w:rsid w:val="00346C46"/>
    <w:rsid w:val="00355BA3"/>
    <w:rsid w:val="003A5E91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9721B"/>
    <w:rsid w:val="004A403D"/>
    <w:rsid w:val="004C16A9"/>
    <w:rsid w:val="004C537C"/>
    <w:rsid w:val="004C771A"/>
    <w:rsid w:val="004F24F9"/>
    <w:rsid w:val="004F5776"/>
    <w:rsid w:val="004F6524"/>
    <w:rsid w:val="00506F33"/>
    <w:rsid w:val="0051568D"/>
    <w:rsid w:val="0052094D"/>
    <w:rsid w:val="005210CB"/>
    <w:rsid w:val="00523B0A"/>
    <w:rsid w:val="00524C70"/>
    <w:rsid w:val="005302F9"/>
    <w:rsid w:val="00542BE8"/>
    <w:rsid w:val="00550DDB"/>
    <w:rsid w:val="005678A7"/>
    <w:rsid w:val="0056790C"/>
    <w:rsid w:val="00573815"/>
    <w:rsid w:val="0058237A"/>
    <w:rsid w:val="005953C0"/>
    <w:rsid w:val="005A72D9"/>
    <w:rsid w:val="005B53D7"/>
    <w:rsid w:val="005D1564"/>
    <w:rsid w:val="005E0DBA"/>
    <w:rsid w:val="005E553F"/>
    <w:rsid w:val="005F7281"/>
    <w:rsid w:val="00636EEE"/>
    <w:rsid w:val="0064278D"/>
    <w:rsid w:val="006536AD"/>
    <w:rsid w:val="006564CF"/>
    <w:rsid w:val="00657BBE"/>
    <w:rsid w:val="00675E5E"/>
    <w:rsid w:val="00682348"/>
    <w:rsid w:val="00692869"/>
    <w:rsid w:val="00693585"/>
    <w:rsid w:val="0069616B"/>
    <w:rsid w:val="006C5B66"/>
    <w:rsid w:val="006C69E8"/>
    <w:rsid w:val="006D0AC1"/>
    <w:rsid w:val="006D3B48"/>
    <w:rsid w:val="006E53AE"/>
    <w:rsid w:val="006F2C42"/>
    <w:rsid w:val="006F5634"/>
    <w:rsid w:val="00702D41"/>
    <w:rsid w:val="007138AA"/>
    <w:rsid w:val="0072540B"/>
    <w:rsid w:val="00725571"/>
    <w:rsid w:val="007409DB"/>
    <w:rsid w:val="00746A9C"/>
    <w:rsid w:val="007509F6"/>
    <w:rsid w:val="00773A5A"/>
    <w:rsid w:val="00780D0D"/>
    <w:rsid w:val="0078507D"/>
    <w:rsid w:val="007B1CE6"/>
    <w:rsid w:val="007B2E26"/>
    <w:rsid w:val="007E37AA"/>
    <w:rsid w:val="007F45A1"/>
    <w:rsid w:val="0080439A"/>
    <w:rsid w:val="00805B25"/>
    <w:rsid w:val="00814235"/>
    <w:rsid w:val="00814A14"/>
    <w:rsid w:val="00815E4F"/>
    <w:rsid w:val="00823463"/>
    <w:rsid w:val="008246ED"/>
    <w:rsid w:val="00830CE6"/>
    <w:rsid w:val="00845719"/>
    <w:rsid w:val="008517F9"/>
    <w:rsid w:val="0085246D"/>
    <w:rsid w:val="00871C80"/>
    <w:rsid w:val="0087290B"/>
    <w:rsid w:val="008969F4"/>
    <w:rsid w:val="008B5B40"/>
    <w:rsid w:val="008D6EE1"/>
    <w:rsid w:val="008E58C7"/>
    <w:rsid w:val="008F2A6D"/>
    <w:rsid w:val="008F3BAF"/>
    <w:rsid w:val="008F680A"/>
    <w:rsid w:val="009212D5"/>
    <w:rsid w:val="00933706"/>
    <w:rsid w:val="00940966"/>
    <w:rsid w:val="00940AFA"/>
    <w:rsid w:val="00952FF6"/>
    <w:rsid w:val="009561A7"/>
    <w:rsid w:val="00961FC8"/>
    <w:rsid w:val="00984701"/>
    <w:rsid w:val="009976EE"/>
    <w:rsid w:val="009D31F4"/>
    <w:rsid w:val="00A0033D"/>
    <w:rsid w:val="00A01424"/>
    <w:rsid w:val="00A11B18"/>
    <w:rsid w:val="00A303DC"/>
    <w:rsid w:val="00A33078"/>
    <w:rsid w:val="00A34968"/>
    <w:rsid w:val="00A55654"/>
    <w:rsid w:val="00A56160"/>
    <w:rsid w:val="00A76D77"/>
    <w:rsid w:val="00AA26DC"/>
    <w:rsid w:val="00AC4386"/>
    <w:rsid w:val="00AE01CB"/>
    <w:rsid w:val="00AE6767"/>
    <w:rsid w:val="00AF0408"/>
    <w:rsid w:val="00AF1844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7D7D"/>
    <w:rsid w:val="00BD6F8C"/>
    <w:rsid w:val="00BE4806"/>
    <w:rsid w:val="00BF64FD"/>
    <w:rsid w:val="00C138D5"/>
    <w:rsid w:val="00C27C9D"/>
    <w:rsid w:val="00C32438"/>
    <w:rsid w:val="00C37BA9"/>
    <w:rsid w:val="00C46232"/>
    <w:rsid w:val="00C52AB6"/>
    <w:rsid w:val="00C64CDF"/>
    <w:rsid w:val="00C87690"/>
    <w:rsid w:val="00C958E9"/>
    <w:rsid w:val="00CB46D4"/>
    <w:rsid w:val="00CD6D6C"/>
    <w:rsid w:val="00CF2AFF"/>
    <w:rsid w:val="00D050E1"/>
    <w:rsid w:val="00D21181"/>
    <w:rsid w:val="00D22E93"/>
    <w:rsid w:val="00D247FB"/>
    <w:rsid w:val="00D43251"/>
    <w:rsid w:val="00D462C1"/>
    <w:rsid w:val="00D62948"/>
    <w:rsid w:val="00D6357F"/>
    <w:rsid w:val="00D70CBE"/>
    <w:rsid w:val="00D760FA"/>
    <w:rsid w:val="00D86E0D"/>
    <w:rsid w:val="00D95444"/>
    <w:rsid w:val="00D97AAC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A0452"/>
    <w:rsid w:val="00EA142A"/>
    <w:rsid w:val="00EA3C16"/>
    <w:rsid w:val="00EB1670"/>
    <w:rsid w:val="00EC2548"/>
    <w:rsid w:val="00EC6371"/>
    <w:rsid w:val="00EC7B4A"/>
    <w:rsid w:val="00ED0CDB"/>
    <w:rsid w:val="00ED4B05"/>
    <w:rsid w:val="00EE15E1"/>
    <w:rsid w:val="00EE2537"/>
    <w:rsid w:val="00F06D3C"/>
    <w:rsid w:val="00F13418"/>
    <w:rsid w:val="00F13525"/>
    <w:rsid w:val="00F21ED7"/>
    <w:rsid w:val="00F534D4"/>
    <w:rsid w:val="00F76CDE"/>
    <w:rsid w:val="00F940D0"/>
    <w:rsid w:val="00FB5718"/>
    <w:rsid w:val="00FB5AF3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63F46F"/>
  <w15:docId w15:val="{064DF654-F59A-4F38-81F1-503867D1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B4E83-3DDC-4B1D-A339-C4CA156A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1604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2020-04-27T09:05:00Z</cp:lastPrinted>
  <dcterms:created xsi:type="dcterms:W3CDTF">2020-05-14T14:39:00Z</dcterms:created>
  <dcterms:modified xsi:type="dcterms:W3CDTF">2021-02-18T11:44:00Z</dcterms:modified>
</cp:coreProperties>
</file>